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A293" w14:textId="3CDCB7AB" w:rsidR="00332889" w:rsidRDefault="00332889" w:rsidP="003328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PRESS RELEASE</w:t>
      </w:r>
    </w:p>
    <w:p w14:paraId="741D8C27" w14:textId="4C18B1F3" w:rsidR="00AD7310" w:rsidRPr="00AD7310" w:rsidRDefault="00AD7310" w:rsidP="00332889">
      <w:pPr>
        <w:jc w:val="center"/>
        <w:rPr>
          <w:b/>
          <w:bCs/>
          <w:sz w:val="32"/>
          <w:szCs w:val="32"/>
        </w:rPr>
      </w:pPr>
      <w:r w:rsidRPr="00AD7310">
        <w:rPr>
          <w:b/>
          <w:bCs/>
          <w:sz w:val="32"/>
          <w:szCs w:val="32"/>
        </w:rPr>
        <w:t>National Indigenous History Month 2026</w:t>
      </w:r>
    </w:p>
    <w:p w14:paraId="6FA66D1B" w14:textId="7D0CEE43" w:rsidR="00AD7310" w:rsidRDefault="00AD7310">
      <w:r w:rsidRPr="00AD7310">
        <w:t xml:space="preserve">The Roman Catholic </w:t>
      </w:r>
      <w:hyperlink r:id="rId5" w:tgtFrame="_blank" w:history="1">
        <w:r w:rsidRPr="00AD7310">
          <w:rPr>
            <w:rStyle w:val="Hyperlink"/>
            <w:color w:val="auto"/>
            <w:u w:val="none"/>
          </w:rPr>
          <w:t>Archdiocese of Ottawa-Cornwall</w:t>
        </w:r>
      </w:hyperlink>
      <w:r w:rsidRPr="00AD7310">
        <w:t xml:space="preserve"> honors National Indigenous History Month (June) through year-round reconciliation initiatives. Archbishop Marcel Damphousse actively champions these efforts, emphasizing communal healing and respect for First Nations, Inuit, and Métis cultures across the region. </w:t>
      </w:r>
    </w:p>
    <w:p w14:paraId="2089ADE7" w14:textId="5AEEF3B7" w:rsidR="00AD7310" w:rsidRPr="00AD7310" w:rsidRDefault="00AD7310" w:rsidP="00AD7310">
      <w:pPr>
        <w:rPr>
          <w:b/>
          <w:bCs/>
        </w:rPr>
      </w:pPr>
      <w:r w:rsidRPr="00AD7310">
        <w:rPr>
          <w:b/>
          <w:bCs/>
        </w:rPr>
        <w:t xml:space="preserve">Key Initiatives </w:t>
      </w:r>
      <w:r w:rsidR="00C1529C">
        <w:rPr>
          <w:b/>
          <w:bCs/>
        </w:rPr>
        <w:t>and</w:t>
      </w:r>
      <w:r w:rsidRPr="00AD7310">
        <w:rPr>
          <w:b/>
          <w:bCs/>
        </w:rPr>
        <w:t xml:space="preserve"> Partnerships</w:t>
      </w:r>
    </w:p>
    <w:p w14:paraId="5CE12ED0" w14:textId="36C2523D" w:rsidR="00AD7310" w:rsidRPr="00AD7310" w:rsidRDefault="00AD7310" w:rsidP="00AD7310">
      <w:pPr>
        <w:numPr>
          <w:ilvl w:val="0"/>
          <w:numId w:val="1"/>
        </w:numPr>
      </w:pPr>
      <w:r w:rsidRPr="00AD7310">
        <w:t xml:space="preserve">The Archdiocese works closely with the </w:t>
      </w:r>
      <w:hyperlink r:id="rId6" w:tgtFrame="_blank" w:history="1">
        <w:r w:rsidRPr="00AD7310">
          <w:rPr>
            <w:rStyle w:val="Hyperlink"/>
            <w:color w:val="auto"/>
            <w:u w:val="none"/>
          </w:rPr>
          <w:t>Kateri Native Ministry</w:t>
        </w:r>
      </w:hyperlink>
      <w:r w:rsidRPr="00AD7310">
        <w:t xml:space="preserve">, a locally based organization dedicated to the spiritual growth and healing of Indigenous communities for over two decades. </w:t>
      </w:r>
    </w:p>
    <w:p w14:paraId="2A1D6BE5" w14:textId="07A04B30" w:rsidR="00AD7310" w:rsidRDefault="00AD7310" w:rsidP="00AD7310">
      <w:pPr>
        <w:numPr>
          <w:ilvl w:val="0"/>
          <w:numId w:val="3"/>
        </w:numPr>
      </w:pPr>
      <w:r w:rsidRPr="00AD7310">
        <w:t xml:space="preserve">The church provides direct support for educational initiatives, the return of sacred Indigenous artifacts, and the ongoing dialogue surrounding </w:t>
      </w:r>
      <w:hyperlink r:id="rId7" w:tgtFrame="_blank" w:history="1">
        <w:r w:rsidRPr="00AD7310">
          <w:rPr>
            <w:rStyle w:val="Hyperlink"/>
            <w:color w:val="auto"/>
          </w:rPr>
          <w:t>Truth and Reconciliation</w:t>
        </w:r>
      </w:hyperlink>
      <w:r w:rsidRPr="00AD7310">
        <w:t xml:space="preserve">. </w:t>
      </w:r>
      <w:r>
        <w:t xml:space="preserve"> </w:t>
      </w:r>
      <w:r w:rsidRPr="00AD7310">
        <w:t>https://ottawacornwall.ca/news/message-for-the-national-day-for-truth-and-reconciliation/</w:t>
      </w:r>
    </w:p>
    <w:p w14:paraId="495F4410" w14:textId="6C474AC0" w:rsidR="00AD7310" w:rsidRDefault="00AD7310" w:rsidP="00AD7310">
      <w:pPr>
        <w:numPr>
          <w:ilvl w:val="0"/>
          <w:numId w:val="3"/>
        </w:numPr>
      </w:pPr>
      <w:r w:rsidRPr="00AD7310">
        <w:t>Celebrations are held annually on June 21st, coinciding with the summer solstice, to reflect on and honor the rich heritage of Indigenous peoples.</w:t>
      </w:r>
    </w:p>
    <w:p w14:paraId="66989FEF" w14:textId="1A5BD498" w:rsidR="00AD7310" w:rsidRPr="00AD7310" w:rsidRDefault="00AD7310" w:rsidP="00AD7310">
      <w:pPr>
        <w:numPr>
          <w:ilvl w:val="0"/>
          <w:numId w:val="2"/>
        </w:numPr>
      </w:pPr>
      <w:r w:rsidRPr="00AD7310">
        <w:t>Many local parishes across the National Capital Region host special events, such as celebrations of the land and dedications that recognize traditional territories.</w:t>
      </w:r>
    </w:p>
    <w:p w14:paraId="083C85B8" w14:textId="4FF797DF" w:rsidR="00AD7310" w:rsidRPr="00AD7310" w:rsidRDefault="00AD7310" w:rsidP="00AD7310">
      <w:r w:rsidRPr="00AD7310">
        <w:t xml:space="preserve">If you are looking for specific cultural and artistic programming happening in your immediate vicinity this month, you can explore the </w:t>
      </w:r>
      <w:hyperlink r:id="rId8" w:tgtFrame="_blank" w:history="1">
        <w:r w:rsidRPr="00AD7310">
          <w:rPr>
            <w:rStyle w:val="Hyperlink"/>
            <w:color w:val="auto"/>
            <w:u w:val="none"/>
          </w:rPr>
          <w:t>National Arts Centre</w:t>
        </w:r>
      </w:hyperlink>
      <w:r w:rsidR="00557F14">
        <w:t>,</w:t>
      </w:r>
      <w:r>
        <w:t xml:space="preserve"> National Indigenous History Month at  </w:t>
      </w:r>
      <w:r w:rsidRPr="00AD7310">
        <w:t>https://nac-cna.ca/en/series/national-indigenous-history-month</w:t>
      </w:r>
    </w:p>
    <w:p w14:paraId="1E202A54" w14:textId="77777777" w:rsidR="00AD7310" w:rsidRDefault="00AD7310" w:rsidP="00AD7310">
      <w:r w:rsidRPr="00AD7310">
        <w:t xml:space="preserve">Would you like help finding a specific parish event in the Akwesasne area, or are you interested in reviewing the Archdiocese's latest Indigenous Relations updates? </w:t>
      </w:r>
    </w:p>
    <w:p w14:paraId="06234968" w14:textId="77777777" w:rsidR="00AD7310" w:rsidRDefault="00AD7310" w:rsidP="00AD7310">
      <w:r w:rsidRPr="00AD7310">
        <w:t xml:space="preserve">Let </w:t>
      </w:r>
      <w:r>
        <w:t xml:space="preserve">us </w:t>
      </w:r>
      <w:r w:rsidRPr="00AD7310">
        <w:t>know how to best assist you.</w:t>
      </w:r>
      <w:r>
        <w:t xml:space="preserve"> </w:t>
      </w:r>
    </w:p>
    <w:p w14:paraId="14E29AEB" w14:textId="7260C99C" w:rsidR="00AD7310" w:rsidRDefault="00AD7310" w:rsidP="00AD7310">
      <w:r>
        <w:t xml:space="preserve">Dr. Rose-Alma McDonald, Indigenous Advisor, Archdiocese of Ottawa-Cornwall.    </w:t>
      </w:r>
    </w:p>
    <w:p w14:paraId="37EEFDC4" w14:textId="5D8F4885" w:rsidR="00C1529C" w:rsidRPr="00AD7310" w:rsidRDefault="00C1529C" w:rsidP="00AD7310">
      <w:r w:rsidRPr="00C1529C">
        <w:t>https://journeyforhealing.ca/</w:t>
      </w:r>
    </w:p>
    <w:p w14:paraId="3E926AE0" w14:textId="77777777" w:rsidR="00AD7310" w:rsidRDefault="00AD7310"/>
    <w:p w14:paraId="2BB5438E" w14:textId="77777777" w:rsidR="00AD7310" w:rsidRDefault="00AD7310"/>
    <w:sectPr w:rsidR="00AD73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9219A"/>
    <w:multiLevelType w:val="hybridMultilevel"/>
    <w:tmpl w:val="B39AB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D7723"/>
    <w:multiLevelType w:val="multilevel"/>
    <w:tmpl w:val="87DC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1745B1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75339">
    <w:abstractNumId w:val="1"/>
  </w:num>
  <w:num w:numId="2" w16cid:durableId="1625967595">
    <w:abstractNumId w:val="2"/>
  </w:num>
  <w:num w:numId="3" w16cid:durableId="214684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10"/>
    <w:rsid w:val="0010160E"/>
    <w:rsid w:val="00332889"/>
    <w:rsid w:val="00557F14"/>
    <w:rsid w:val="00AD7310"/>
    <w:rsid w:val="00C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E246"/>
  <w15:chartTrackingRefBased/>
  <w15:docId w15:val="{E70452D4-0EFF-449C-97A8-2D7FF44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3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3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3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3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31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-cna.ca/en/series/national-indigenous-history-mon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tawacornwall.ca/news/message-for-the-national-day-for-truth-and-reconcili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tawacornwall.ca/indigenous-relations/" TargetMode="External"/><Relationship Id="rId5" Type="http://schemas.openxmlformats.org/officeDocument/2006/relationships/hyperlink" Target="https://ottawacornwall.ca/new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Rose-Alma McDonald</dc:creator>
  <cp:keywords/>
  <dc:description/>
  <cp:lastModifiedBy>Rose-Alma McDonald</cp:lastModifiedBy>
  <cp:revision>4</cp:revision>
  <cp:lastPrinted>2026-06-03T03:32:00Z</cp:lastPrinted>
  <dcterms:created xsi:type="dcterms:W3CDTF">2026-06-03T03:19:00Z</dcterms:created>
  <dcterms:modified xsi:type="dcterms:W3CDTF">2026-06-03T12:09:00Z</dcterms:modified>
</cp:coreProperties>
</file>